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F56A94">
              <w:rPr>
                <w:rFonts w:ascii="Arial" w:hAnsi="Arial" w:cs="Arial"/>
                <w:i/>
                <w:sz w:val="20"/>
                <w:szCs w:val="20"/>
              </w:rPr>
              <w:t>Artística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E86607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A3" w:rsidRPr="0089213B" w:rsidRDefault="00371FA3" w:rsidP="00371F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371FA3" w:rsidRDefault="00371FA3" w:rsidP="00371F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1FA3" w:rsidRDefault="00371FA3" w:rsidP="00371F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Oración. </w:t>
            </w:r>
          </w:p>
          <w:p w:rsidR="00371FA3" w:rsidRDefault="00371FA3" w:rsidP="00371F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Realización del segundo periodo y escritura de desempeños. </w:t>
            </w:r>
          </w:p>
          <w:p w:rsidR="00371FA3" w:rsidRDefault="00371FA3" w:rsidP="00AC2A1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A10">
              <w:rPr>
                <w:rFonts w:ascii="Arial" w:hAnsi="Arial" w:cs="Arial"/>
                <w:sz w:val="18"/>
                <w:szCs w:val="18"/>
              </w:rPr>
              <w:t xml:space="preserve">Unión con la actividad de </w:t>
            </w:r>
            <w:r w:rsidR="008625F3">
              <w:rPr>
                <w:rFonts w:ascii="Arial" w:hAnsi="Arial" w:cs="Arial"/>
                <w:sz w:val="18"/>
                <w:szCs w:val="18"/>
              </w:rPr>
              <w:t>Ciencias Sociales</w:t>
            </w:r>
            <w:bookmarkStart w:id="0" w:name="_GoBack"/>
            <w:bookmarkEnd w:id="0"/>
            <w:r w:rsidR="00AC2A10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71FA3" w:rsidRDefault="00371FA3" w:rsidP="00371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FA3" w:rsidRDefault="00371FA3" w:rsidP="00371FA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371FA3" w:rsidRPr="006D1C12" w:rsidRDefault="00371FA3" w:rsidP="00371FA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371FA3" w:rsidRPr="00371FA3" w:rsidRDefault="00371FA3" w:rsidP="00371F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1FA3">
              <w:rPr>
                <w:rFonts w:ascii="Arial" w:hAnsi="Arial" w:cs="Arial"/>
                <w:sz w:val="18"/>
                <w:szCs w:val="18"/>
              </w:rPr>
              <w:t xml:space="preserve">Reconozco el patrimonio cultural y asumo una actitud de respeto frente a él. </w:t>
            </w:r>
          </w:p>
          <w:p w:rsidR="00371FA3" w:rsidRDefault="00371FA3" w:rsidP="00371F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1FA3">
              <w:rPr>
                <w:rFonts w:ascii="Arial" w:hAnsi="Arial" w:cs="Arial"/>
                <w:sz w:val="18"/>
                <w:szCs w:val="18"/>
              </w:rPr>
              <w:t xml:space="preserve">Denoto un comportamiento respetuoso y sensible con la naturaleza. </w:t>
            </w:r>
          </w:p>
          <w:p w:rsidR="00371FA3" w:rsidRDefault="00371FA3" w:rsidP="00371F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1FA3">
              <w:rPr>
                <w:rFonts w:ascii="Arial" w:hAnsi="Arial" w:cs="Arial"/>
                <w:sz w:val="18"/>
                <w:szCs w:val="18"/>
              </w:rPr>
              <w:t>Confió en sí mismo y propongo ideas artísticas significativas.</w:t>
            </w:r>
          </w:p>
          <w:p w:rsidR="00371FA3" w:rsidRPr="00371FA3" w:rsidRDefault="00371FA3" w:rsidP="00371FA3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FA3" w:rsidRDefault="00371FA3" w:rsidP="00371FA3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7140F6"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371FA3" w:rsidRPr="00371FA3" w:rsidRDefault="00371FA3" w:rsidP="00371F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1FA3">
              <w:rPr>
                <w:rFonts w:ascii="Arial" w:hAnsi="Arial" w:cs="Arial"/>
                <w:sz w:val="18"/>
                <w:szCs w:val="18"/>
              </w:rPr>
              <w:t xml:space="preserve">Historia y cultura. </w:t>
            </w:r>
          </w:p>
          <w:p w:rsidR="00371FA3" w:rsidRPr="00371FA3" w:rsidRDefault="00371FA3" w:rsidP="00371F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1FA3">
              <w:rPr>
                <w:rFonts w:ascii="Arial" w:hAnsi="Arial" w:cs="Arial"/>
                <w:sz w:val="18"/>
                <w:szCs w:val="18"/>
              </w:rPr>
              <w:t xml:space="preserve">Representaciones de mi cultura. </w:t>
            </w:r>
          </w:p>
          <w:p w:rsidR="00371FA3" w:rsidRDefault="00371FA3" w:rsidP="00371F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1FA3">
              <w:rPr>
                <w:rFonts w:ascii="Arial" w:hAnsi="Arial" w:cs="Arial"/>
                <w:sz w:val="18"/>
                <w:szCs w:val="18"/>
              </w:rPr>
              <w:t xml:space="preserve">Tridimensionalidad en el lenguaje visual. </w:t>
            </w:r>
          </w:p>
          <w:p w:rsidR="00371FA3" w:rsidRPr="00371FA3" w:rsidRDefault="00371FA3" w:rsidP="00371F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1FA3">
              <w:rPr>
                <w:rFonts w:ascii="Arial" w:hAnsi="Arial" w:cs="Arial"/>
                <w:sz w:val="18"/>
                <w:szCs w:val="18"/>
              </w:rPr>
              <w:t>La naturaleza.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2A10" w:rsidRDefault="00AC2A10" w:rsidP="00AC2A10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La actividad correspondiente al área de artística estará enlazada con la actividad de dibujo de Ciencias sociales.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pStyle w:val="Prrafodelista"/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37F"/>
    <w:rsid w:val="00124688"/>
    <w:rsid w:val="00371FA3"/>
    <w:rsid w:val="008625F3"/>
    <w:rsid w:val="00AC2A10"/>
    <w:rsid w:val="00E86607"/>
    <w:rsid w:val="00F5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4DF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22</cp:revision>
  <dcterms:created xsi:type="dcterms:W3CDTF">2020-04-14T23:57:00Z</dcterms:created>
  <dcterms:modified xsi:type="dcterms:W3CDTF">2020-04-19T23:27:00Z</dcterms:modified>
</cp:coreProperties>
</file>