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041660">
        <w:rPr>
          <w:rFonts w:ascii="Tempus Sans ITC" w:hAnsi="Tempus Sans ITC"/>
          <w:b/>
          <w:sz w:val="28"/>
          <w:szCs w:val="28"/>
          <w:lang w:val="es-MX"/>
        </w:rPr>
        <w:t>SEMANA DEL 8 AL 12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 xml:space="preserve"> DE JUNIO DE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 xml:space="preserve">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F32C66" w:rsidRDefault="008D380D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F4139F">
        <w:rPr>
          <w:rFonts w:ascii="Tempus Sans ITC" w:hAnsi="Tempus Sans ITC"/>
          <w:b/>
          <w:sz w:val="28"/>
          <w:szCs w:val="28"/>
          <w:lang w:val="es-MX"/>
        </w:rPr>
        <w:t>mi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Pr="007D4BEF" w:rsidRDefault="007D4BEF" w:rsidP="007D4BEF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7D4BEF" w:rsidRDefault="007D4BEF" w:rsidP="007D4BEF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 xml:space="preserve">te en el cuaderno </w:t>
      </w:r>
      <w:r w:rsidR="00F005C9">
        <w:rPr>
          <w:rFonts w:ascii="Tempus Sans ITC" w:hAnsi="Tempus Sans ITC"/>
          <w:b/>
          <w:sz w:val="28"/>
          <w:szCs w:val="28"/>
          <w:lang w:val="es-MX"/>
        </w:rPr>
        <w:t xml:space="preserve">o en el libro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9D15B0">
        <w:rPr>
          <w:rFonts w:ascii="Tempus Sans ITC" w:hAnsi="Tempus Sans ITC"/>
          <w:b/>
          <w:sz w:val="28"/>
          <w:szCs w:val="28"/>
          <w:lang w:val="es-MX"/>
        </w:rPr>
        <w:t>MARTES 9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Default="00F23392" w:rsidP="00F319E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="00F319E9"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</w:t>
      </w:r>
      <w:r w:rsidR="0004166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y tendremos encuentro asincrónico. (orientación por </w:t>
      </w:r>
      <w:proofErr w:type="spellStart"/>
      <w:r w:rsidR="00041660"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 w:rsidR="00041660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893E41" w:rsidRPr="00F319E9" w:rsidRDefault="00893E41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893E41" w:rsidRPr="00F32C66" w:rsidRDefault="00041660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DF36A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EL GÉNERO NARRATIVO</w:t>
      </w:r>
      <w:r w:rsidR="00F4139F">
        <w:rPr>
          <w:rFonts w:ascii="Tempus Sans ITC" w:hAnsi="Tempus Sans ITC"/>
          <w:b/>
          <w:color w:val="92D050"/>
          <w:sz w:val="28"/>
          <w:szCs w:val="28"/>
          <w:lang w:val="es-MX"/>
        </w:rPr>
        <w:t>. COMPRENSIÓN DE LECTURA</w:t>
      </w:r>
    </w:p>
    <w:p w:rsidR="00727B63" w:rsidRPr="00F32C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DF36A4" w:rsidRDefault="00DF36A4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Recordemos que la semana pasada estuvimos hablando que era el mito, sus características y personajes. Durante esta semana nos acercaremos al tema de </w:t>
      </w:r>
      <w:r w:rsidRPr="00A64196">
        <w:rPr>
          <w:rFonts w:ascii="Tempus Sans ITC" w:hAnsi="Tempus Sans ITC"/>
          <w:b/>
          <w:sz w:val="28"/>
          <w:szCs w:val="28"/>
          <w:u w:val="single"/>
          <w:lang w:val="es-MX"/>
        </w:rPr>
        <w:t>la leyenda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</w:p>
    <w:p w:rsidR="00DF36A4" w:rsidRDefault="00DF36A4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el día de hoy cada una realizará la lectura de la página 108 y 109</w:t>
      </w:r>
      <w:r w:rsidR="00A64196">
        <w:rPr>
          <w:rFonts w:ascii="Tempus Sans ITC" w:hAnsi="Tempus Sans ITC"/>
          <w:b/>
          <w:sz w:val="28"/>
          <w:szCs w:val="28"/>
          <w:lang w:val="es-MX"/>
        </w:rPr>
        <w:t xml:space="preserve">. Realiza las preguntas 4, 5, 7, 16 y 17 de las páginas 110 y 111 </w:t>
      </w:r>
    </w:p>
    <w:p w:rsidR="00920BA5" w:rsidRPr="00920BA5" w:rsidRDefault="00920BA5" w:rsidP="00920B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F4637" wp14:editId="65258FDC">
                <wp:simplePos x="0" y="0"/>
                <wp:positionH relativeFrom="column">
                  <wp:posOffset>4001770</wp:posOffset>
                </wp:positionH>
                <wp:positionV relativeFrom="paragraph">
                  <wp:posOffset>311785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46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left:0;text-align:left;margin-left:315.1pt;margin-top:24.5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41660" w:rsidRDefault="0004166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64196" w:rsidRDefault="00A64196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3E41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D15B0">
        <w:rPr>
          <w:rFonts w:ascii="Tempus Sans ITC" w:hAnsi="Tempus Sans ITC"/>
          <w:b/>
          <w:sz w:val="28"/>
          <w:szCs w:val="28"/>
          <w:lang w:val="es-MX"/>
        </w:rPr>
        <w:t>10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893E41" w:rsidRPr="005A0370" w:rsidRDefault="00041660" w:rsidP="005A037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</w:t>
      </w:r>
      <w:r w:rsidR="00826539">
        <w:rPr>
          <w:rFonts w:ascii="Tempus Sans ITC" w:hAnsi="Tempus Sans ITC"/>
          <w:b/>
          <w:sz w:val="28"/>
          <w:szCs w:val="28"/>
          <w:u w:val="single"/>
          <w:lang w:val="es-MX"/>
        </w:rPr>
        <w:t>sincrónico</w:t>
      </w:r>
      <w:r w:rsidR="00D617E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(asistido p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or videoconferencia)</w:t>
      </w:r>
    </w:p>
    <w:p w:rsidR="00F319E9" w:rsidRPr="00F32C66" w:rsidRDefault="00811989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F319E9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A64196">
        <w:rPr>
          <w:rFonts w:ascii="Tempus Sans ITC" w:hAnsi="Tempus Sans ITC"/>
          <w:b/>
          <w:color w:val="92D050"/>
          <w:sz w:val="28"/>
          <w:szCs w:val="28"/>
          <w:lang w:val="es-MX"/>
        </w:rPr>
        <w:t>LA LEYENDA</w:t>
      </w:r>
    </w:p>
    <w:p w:rsidR="0034075C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A64196" w:rsidRDefault="00A64196" w:rsidP="00A64196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WhatsApp.</w:t>
      </w:r>
    </w:p>
    <w:p w:rsidR="00F4139F" w:rsidRDefault="00F4139F" w:rsidP="00A64196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dudas de la comprensión del día de ayer</w:t>
      </w:r>
    </w:p>
    <w:p w:rsidR="00A64196" w:rsidRDefault="00A64196" w:rsidP="00A64196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Acercamiento a la teoría de la página 115 </w:t>
      </w:r>
      <w:r w:rsidR="005A0370">
        <w:rPr>
          <w:rFonts w:ascii="Tempus Sans ITC" w:hAnsi="Tempus Sans ITC"/>
          <w:b/>
          <w:sz w:val="28"/>
          <w:szCs w:val="28"/>
          <w:lang w:val="es-MX"/>
        </w:rPr>
        <w:t>y 116. (socialización y preguntas)</w:t>
      </w:r>
    </w:p>
    <w:p w:rsidR="005A0370" w:rsidRPr="00A64196" w:rsidRDefault="005A0370" w:rsidP="00A64196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 práctica durante el encuentro. </w:t>
      </w:r>
    </w:p>
    <w:p w:rsidR="00F319E9" w:rsidRDefault="00F32C66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0009F" wp14:editId="29A4B758">
                <wp:simplePos x="0" y="0"/>
                <wp:positionH relativeFrom="column">
                  <wp:posOffset>3961765</wp:posOffset>
                </wp:positionH>
                <wp:positionV relativeFrom="paragraph">
                  <wp:posOffset>333375</wp:posOffset>
                </wp:positionV>
                <wp:extent cx="1915795" cy="723265"/>
                <wp:effectExtent l="28575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307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009F" id="Llamada rectangular 7" o:spid="_x0000_s1027" type="#_x0000_t61" style="position:absolute;margin-left:311.95pt;margin-top:26.25pt;width:150.8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" adj="-2874,19334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F32C66" w:rsidP="00F32C6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4770C" w:rsidRDefault="0054770C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4770C" w:rsidRDefault="0054770C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4770C" w:rsidRDefault="0054770C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9D15B0">
        <w:rPr>
          <w:rFonts w:ascii="Tempus Sans ITC" w:hAnsi="Tempus Sans ITC"/>
          <w:b/>
          <w:sz w:val="28"/>
          <w:szCs w:val="28"/>
          <w:lang w:val="es-MX"/>
        </w:rPr>
        <w:t xml:space="preserve"> 11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D4BEF" w:rsidRDefault="007D4BEF" w:rsidP="007D4BE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</w:t>
      </w:r>
      <w:r w:rsidR="00D617E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(asistido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por videoconferencia</w:t>
      </w:r>
      <w:r w:rsidR="00D617E2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618C6" w:rsidRPr="00F319E9" w:rsidRDefault="005618C6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618C6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5A0370">
        <w:rPr>
          <w:rFonts w:ascii="Tempus Sans ITC" w:hAnsi="Tempus Sans ITC"/>
          <w:b/>
          <w:color w:val="92D050"/>
          <w:sz w:val="28"/>
          <w:szCs w:val="28"/>
          <w:lang w:val="es-MX"/>
        </w:rPr>
        <w:t>REPASO GENERAL DE TEMAS PARA EL BIMESTRAL</w:t>
      </w:r>
    </w:p>
    <w:p w:rsidR="00883AED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D4BEF" w:rsidRDefault="007D4BEF" w:rsidP="005A0370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</w:t>
      </w:r>
      <w:r w:rsidR="005A0370">
        <w:rPr>
          <w:rFonts w:ascii="Tempus Sans ITC" w:hAnsi="Tempus Sans ITC"/>
          <w:b/>
          <w:sz w:val="28"/>
          <w:szCs w:val="28"/>
          <w:lang w:val="es-MX"/>
        </w:rPr>
        <w:t xml:space="preserve">a la </w:t>
      </w:r>
      <w:r w:rsidR="005618C6">
        <w:rPr>
          <w:rFonts w:ascii="Tempus Sans ITC" w:hAnsi="Tempus Sans ITC"/>
          <w:b/>
          <w:sz w:val="28"/>
          <w:szCs w:val="28"/>
          <w:lang w:val="es-MX"/>
        </w:rPr>
        <w:t>videoconferencia.</w:t>
      </w:r>
    </w:p>
    <w:p w:rsidR="005A0370" w:rsidRDefault="005A0370" w:rsidP="005A0370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el día de hoy realizaremos un repaso general de los temas que estarán en el bimestral y daré unas indicaciones para su realización. </w:t>
      </w:r>
    </w:p>
    <w:p w:rsidR="005A0370" w:rsidRDefault="00D642C3" w:rsidP="005A0370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Recomiendo para el encuentro de hoy que</w:t>
      </w:r>
      <w:bookmarkStart w:id="0" w:name="_GoBack"/>
      <w:bookmarkEnd w:id="0"/>
      <w:r w:rsidR="005A0370">
        <w:rPr>
          <w:rFonts w:ascii="Tempus Sans ITC" w:hAnsi="Tempus Sans ITC"/>
          <w:b/>
          <w:sz w:val="28"/>
          <w:szCs w:val="28"/>
          <w:lang w:val="es-MX"/>
        </w:rPr>
        <w:t xml:space="preserve"> hayan repasado los temas y si tienen dudas o preguntas, por favor ténganlas escritas para que este día las resolvamos. </w:t>
      </w:r>
    </w:p>
    <w:p w:rsidR="005A0370" w:rsidRPr="005A0370" w:rsidRDefault="005A0370" w:rsidP="005A0370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Default="00073286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5A7EC" wp14:editId="1E77DF5B">
                <wp:simplePos x="0" y="0"/>
                <wp:positionH relativeFrom="column">
                  <wp:posOffset>3801745</wp:posOffset>
                </wp:positionH>
                <wp:positionV relativeFrom="paragraph">
                  <wp:posOffset>40640</wp:posOffset>
                </wp:positionV>
                <wp:extent cx="1915795" cy="723265"/>
                <wp:effectExtent l="2667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A7EC" id="Llamada rectangular 13" o:spid="_x0000_s1028" type="#_x0000_t61" style="position:absolute;margin-left:299.35pt;margin-top:3.2pt;width:150.8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" adj="-2702,17741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C9FCF48" wp14:editId="79DFD98A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Default="008F6961" w:rsidP="005618C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Pr="008F6961" w:rsidRDefault="008F6961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D15B0">
        <w:rPr>
          <w:rFonts w:ascii="Tempus Sans ITC" w:hAnsi="Tempus Sans ITC"/>
          <w:b/>
          <w:sz w:val="28"/>
          <w:szCs w:val="28"/>
          <w:lang w:val="es-MX"/>
        </w:rPr>
        <w:t>12</w:t>
      </w:r>
      <w:r w:rsidR="00B951C7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B4F12" w:rsidRDefault="001B4F12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 w:rsidR="007D4BEF"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 w:rsidR="007D4BEF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7D4BEF" w:rsidRPr="001B4F12" w:rsidRDefault="007D4BEF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TEMA</w:t>
      </w:r>
      <w:r w:rsidR="00D9519E"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: </w:t>
      </w:r>
      <w:r w:rsidR="007D4BEF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EVALUATIVA DE LA SEMANA</w:t>
      </w:r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915863" w:rsidRDefault="00CA00A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618C6" w:rsidRDefault="005618C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 actividad práctica de la semana.</w:t>
      </w:r>
    </w:p>
    <w:p w:rsidR="00F4139F" w:rsidRDefault="00F4139F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las páginas 110 y 111 que realizaron el día martes.</w:t>
      </w:r>
    </w:p>
    <w:p w:rsidR="0054770C" w:rsidRPr="0054770C" w:rsidRDefault="0054770C" w:rsidP="0054770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1015E2" w:rsidP="001015E2">
      <w:pPr>
        <w:shd w:val="clear" w:color="auto" w:fill="92D05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2C282B" w:rsidRDefault="002C282B" w:rsidP="002C282B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Hola niñas…</w:t>
      </w:r>
    </w:p>
    <w:p w:rsidR="0054770C" w:rsidRDefault="002C282B" w:rsidP="00F4139F">
      <w:pPr>
        <w:ind w:left="36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recomendación para esta semana es la película “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Milagro en la celda # 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”, del director turco 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Mehmet Ada </w:t>
      </w:r>
      <w:proofErr w:type="spellStart"/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Öztekin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Una hermosa película que nos recuerda que el amor de familia prevalece ante cualquier adversidad. En familia y con unas ricas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crispetas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hechas en casa, pasarán un lindo momento. ¡</w:t>
      </w:r>
      <w:r w:rsidRPr="008720E4">
        <w:rPr>
          <w:rFonts w:ascii="Tempus Sans ITC" w:hAnsi="Tempus Sans ITC"/>
          <w:b/>
          <w:i/>
          <w:sz w:val="28"/>
          <w:szCs w:val="28"/>
          <w:lang w:val="es-MX"/>
        </w:rPr>
        <w:t>Preparen pañuelo</w:t>
      </w:r>
      <w:r>
        <w:rPr>
          <w:rFonts w:ascii="Tempus Sans ITC" w:hAnsi="Tempus Sans ITC"/>
          <w:b/>
          <w:sz w:val="28"/>
          <w:szCs w:val="28"/>
          <w:lang w:val="es-MX"/>
        </w:rPr>
        <w:t>!</w:t>
      </w:r>
    </w:p>
    <w:p w:rsidR="0054770C" w:rsidRPr="001015E2" w:rsidRDefault="0054770C" w:rsidP="001015E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Pr="00073286" w:rsidRDefault="00073286" w:rsidP="00073286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02DE" wp14:editId="3AB1E54D">
                <wp:simplePos x="0" y="0"/>
                <wp:positionH relativeFrom="column">
                  <wp:posOffset>-195580</wp:posOffset>
                </wp:positionH>
                <wp:positionV relativeFrom="paragraph">
                  <wp:posOffset>69850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F4139F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puente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302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2" o:spid="_x0000_s1029" type="#_x0000_t61" style="position:absolute;margin-left:-15.4pt;margin-top:5.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G/XSPuAAAAAKAQAADwAAAGRycy9kb3ducmV2&#10;LnhtbEyPwU7DMBBE70j8g7VI3Fo7SYtKiFMhEIIDEmqLOLuxiS3idYjdNPTru5zguDOj2TfVevId&#10;G80QXUAJ2VwAM9gE7bCV8L57mq2AxaRQqy6gkfBjIqzry4tKlToccWPGbWoZlWAslQSbUl9yHhtr&#10;vIrz0Bsk7zMMXiU6h5brQR2p3Hc8F+KGe+WQPljVmwdrmq/twUvgp9tx9bh0z6/fy/zDve0s8peN&#10;lNdX0/0dsGSm9BeGX3xCh5qY9uGAOrJOwqwQhJ7IyGgTBQpRLIDtSVhkOfC64v8n1Gc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G/XSPu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bookmarkStart w:id="1" w:name="_GoBack"/>
                      <w:bookmarkEnd w:id="1"/>
                      <w:r w:rsidR="00F4139F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puente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5863" w:rsidRPr="001B17B3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D0BBB1D" wp14:editId="6615FF0E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1E" w:rsidRPr="00F4139F" w:rsidRDefault="00D8211E" w:rsidP="00F4139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F4139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34B"/>
    <w:multiLevelType w:val="hybridMultilevel"/>
    <w:tmpl w:val="0086517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EC7ACC"/>
    <w:multiLevelType w:val="hybridMultilevel"/>
    <w:tmpl w:val="65ACD50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85796"/>
    <w:multiLevelType w:val="hybridMultilevel"/>
    <w:tmpl w:val="AFE0CB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7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41660"/>
    <w:rsid w:val="00073286"/>
    <w:rsid w:val="00084636"/>
    <w:rsid w:val="000D0B65"/>
    <w:rsid w:val="000F3E4F"/>
    <w:rsid w:val="000F570B"/>
    <w:rsid w:val="001015E2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C282B"/>
    <w:rsid w:val="002D5DE8"/>
    <w:rsid w:val="002F1C27"/>
    <w:rsid w:val="00300D41"/>
    <w:rsid w:val="0034075C"/>
    <w:rsid w:val="003A746F"/>
    <w:rsid w:val="004047A8"/>
    <w:rsid w:val="004F0A16"/>
    <w:rsid w:val="0054055B"/>
    <w:rsid w:val="0054770C"/>
    <w:rsid w:val="0055124D"/>
    <w:rsid w:val="005618C6"/>
    <w:rsid w:val="005A0370"/>
    <w:rsid w:val="005C7795"/>
    <w:rsid w:val="0062013B"/>
    <w:rsid w:val="00620F98"/>
    <w:rsid w:val="00634BE4"/>
    <w:rsid w:val="00650DEF"/>
    <w:rsid w:val="00686824"/>
    <w:rsid w:val="0071260C"/>
    <w:rsid w:val="00712D57"/>
    <w:rsid w:val="00727B63"/>
    <w:rsid w:val="00770B99"/>
    <w:rsid w:val="007A2997"/>
    <w:rsid w:val="007A6D88"/>
    <w:rsid w:val="007D4BEF"/>
    <w:rsid w:val="007E756E"/>
    <w:rsid w:val="008070B2"/>
    <w:rsid w:val="00811989"/>
    <w:rsid w:val="008179F0"/>
    <w:rsid w:val="00826539"/>
    <w:rsid w:val="00871C51"/>
    <w:rsid w:val="00881676"/>
    <w:rsid w:val="00883AED"/>
    <w:rsid w:val="00893E41"/>
    <w:rsid w:val="008B6297"/>
    <w:rsid w:val="008D380D"/>
    <w:rsid w:val="008F6961"/>
    <w:rsid w:val="00902CE7"/>
    <w:rsid w:val="00915863"/>
    <w:rsid w:val="00920BA5"/>
    <w:rsid w:val="009A05C4"/>
    <w:rsid w:val="009A5C6D"/>
    <w:rsid w:val="009A77AE"/>
    <w:rsid w:val="009D15B0"/>
    <w:rsid w:val="009F2343"/>
    <w:rsid w:val="00A64196"/>
    <w:rsid w:val="00AC4750"/>
    <w:rsid w:val="00B51829"/>
    <w:rsid w:val="00B951C7"/>
    <w:rsid w:val="00B954EC"/>
    <w:rsid w:val="00C063F6"/>
    <w:rsid w:val="00C1554E"/>
    <w:rsid w:val="00C15AED"/>
    <w:rsid w:val="00C73564"/>
    <w:rsid w:val="00CA00A6"/>
    <w:rsid w:val="00CB362A"/>
    <w:rsid w:val="00CD385C"/>
    <w:rsid w:val="00CE2724"/>
    <w:rsid w:val="00D03679"/>
    <w:rsid w:val="00D06382"/>
    <w:rsid w:val="00D21F89"/>
    <w:rsid w:val="00D617E2"/>
    <w:rsid w:val="00D642C3"/>
    <w:rsid w:val="00D81796"/>
    <w:rsid w:val="00D8211E"/>
    <w:rsid w:val="00D9050D"/>
    <w:rsid w:val="00D93335"/>
    <w:rsid w:val="00D9519E"/>
    <w:rsid w:val="00DA0869"/>
    <w:rsid w:val="00DB38EE"/>
    <w:rsid w:val="00DC25BD"/>
    <w:rsid w:val="00DD1CB3"/>
    <w:rsid w:val="00DF36A4"/>
    <w:rsid w:val="00DF3C35"/>
    <w:rsid w:val="00DF4879"/>
    <w:rsid w:val="00E30B53"/>
    <w:rsid w:val="00E86541"/>
    <w:rsid w:val="00E94FDA"/>
    <w:rsid w:val="00EB5F5D"/>
    <w:rsid w:val="00F005C9"/>
    <w:rsid w:val="00F23392"/>
    <w:rsid w:val="00F319E9"/>
    <w:rsid w:val="00F32C66"/>
    <w:rsid w:val="00F4139F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070C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45</cp:revision>
  <dcterms:created xsi:type="dcterms:W3CDTF">2020-04-17T17:29:00Z</dcterms:created>
  <dcterms:modified xsi:type="dcterms:W3CDTF">2020-06-06T11:37:00Z</dcterms:modified>
</cp:coreProperties>
</file>